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EB4A" w14:textId="36792BB6" w:rsidR="000F3A8A" w:rsidRPr="008C4A6C" w:rsidRDefault="00CB2870" w:rsidP="000F3A8A">
      <w:pPr>
        <w:rPr>
          <w:rFonts w:asciiTheme="majorBidi" w:hAnsiTheme="majorBidi" w:cstheme="majorBidi"/>
          <w:sz w:val="16"/>
          <w:szCs w:val="16"/>
          <w:u w:val="single"/>
        </w:rPr>
      </w:pPr>
      <w:r w:rsidRPr="008C4A6C">
        <w:rPr>
          <w:rFonts w:asciiTheme="majorBidi" w:hAnsiTheme="majorBidi" w:cstheme="majorBidi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DBF08DA" wp14:editId="24C39B7E">
            <wp:simplePos x="0" y="0"/>
            <wp:positionH relativeFrom="column">
              <wp:posOffset>5681980</wp:posOffset>
            </wp:positionH>
            <wp:positionV relativeFrom="paragraph">
              <wp:posOffset>-99060</wp:posOffset>
            </wp:positionV>
            <wp:extent cx="882015" cy="888365"/>
            <wp:effectExtent l="0" t="0" r="0" b="6985"/>
            <wp:wrapNone/>
            <wp:docPr id="93808346" name="Picture 2" descr="A person with a scarf on her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erson with a scarf on her he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88F" w:rsidRPr="008C4A6C">
        <w:rPr>
          <w:rFonts w:asciiTheme="majorBidi" w:hAnsiTheme="majorBidi" w:cstheme="majorBidi"/>
          <w:sz w:val="16"/>
          <w:szCs w:val="16"/>
          <w:highlight w:val="lightGray"/>
          <w:u w:val="single"/>
        </w:rPr>
        <w:t xml:space="preserve">AL SADOON                                        </w:t>
      </w:r>
      <w:r w:rsidR="008C4A6C">
        <w:rPr>
          <w:rFonts w:asciiTheme="majorBidi" w:hAnsiTheme="majorBidi" w:cstheme="majorBidi"/>
          <w:sz w:val="16"/>
          <w:szCs w:val="16"/>
          <w:highlight w:val="lightGray"/>
          <w:u w:val="single"/>
        </w:rPr>
        <w:t xml:space="preserve">                                                             </w:t>
      </w:r>
      <w:r w:rsidR="006F288F" w:rsidRPr="008C4A6C">
        <w:rPr>
          <w:rFonts w:asciiTheme="majorBidi" w:hAnsiTheme="majorBidi" w:cstheme="majorBidi"/>
          <w:sz w:val="16"/>
          <w:szCs w:val="16"/>
          <w:highlight w:val="lightGray"/>
          <w:u w:val="single"/>
        </w:rPr>
        <w:t xml:space="preserve">                                                    CV</w:t>
      </w:r>
    </w:p>
    <w:p w14:paraId="2E86EFF7" w14:textId="36EC0AE9" w:rsidR="00DA6B3B" w:rsidRPr="000F3A8A" w:rsidRDefault="00321564" w:rsidP="000F3A8A">
      <w:pPr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0846D6">
        <w:rPr>
          <w:rFonts w:asciiTheme="majorBidi" w:hAnsiTheme="majorBidi" w:cstheme="majorBidi"/>
          <w:b/>
          <w:bCs/>
          <w:sz w:val="28"/>
          <w:szCs w:val="28"/>
        </w:rPr>
        <w:t xml:space="preserve">Curriculum Vitae </w:t>
      </w:r>
      <w:r w:rsidR="000D512E" w:rsidRPr="000846D6">
        <w:rPr>
          <w:rFonts w:asciiTheme="majorBidi" w:hAnsiTheme="majorBidi" w:cstheme="majorBidi"/>
          <w:b/>
          <w:bCs/>
        </w:rPr>
        <w:t xml:space="preserve">_ ISLAM KHALID ABDUL RAZZAQ JWAD </w:t>
      </w:r>
      <w:bookmarkStart w:id="0" w:name="_Hlk210482953"/>
      <w:r w:rsidR="000D512E" w:rsidRPr="000846D6">
        <w:rPr>
          <w:rFonts w:asciiTheme="majorBidi" w:hAnsiTheme="majorBidi" w:cstheme="majorBidi"/>
          <w:b/>
          <w:bCs/>
        </w:rPr>
        <w:t>AL SADOON</w:t>
      </w:r>
      <w:bookmarkEnd w:id="0"/>
    </w:p>
    <w:p w14:paraId="6E785DDD" w14:textId="40F8A568" w:rsidR="00635D47" w:rsidRPr="009419D9" w:rsidRDefault="00B61525" w:rsidP="009419D9">
      <w:pPr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B61525">
        <w:rPr>
          <w:rFonts w:asciiTheme="majorBidi" w:hAnsiTheme="majorBidi" w:cstheme="majorBidi"/>
          <w:b/>
          <w:bCs/>
          <w:sz w:val="20"/>
          <w:szCs w:val="20"/>
          <w:u w:val="single"/>
        </w:rPr>
        <w:t>Personal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35D47" w14:paraId="28B66406" w14:textId="77777777" w:rsidTr="00C536F4">
        <w:tc>
          <w:tcPr>
            <w:tcW w:w="5228" w:type="dxa"/>
          </w:tcPr>
          <w:p w14:paraId="47AB200F" w14:textId="0D513267" w:rsidR="00635D47" w:rsidRDefault="009419D9" w:rsidP="009B5C2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7793">
              <w:rPr>
                <w:rFonts w:asciiTheme="majorBidi" w:hAnsiTheme="majorBidi" w:cstheme="majorBidi"/>
                <w:sz w:val="20"/>
                <w:szCs w:val="20"/>
              </w:rPr>
              <w:t>Academic degree:</w:t>
            </w:r>
          </w:p>
        </w:tc>
        <w:tc>
          <w:tcPr>
            <w:tcW w:w="5228" w:type="dxa"/>
          </w:tcPr>
          <w:p w14:paraId="3927CFC0" w14:textId="77777777" w:rsidR="009419D9" w:rsidRPr="000F3A8A" w:rsidRDefault="009419D9" w:rsidP="009419D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0A7793">
              <w:rPr>
                <w:rFonts w:asciiTheme="majorBidi" w:hAnsiTheme="majorBidi" w:cstheme="majorBidi"/>
                <w:sz w:val="20"/>
                <w:szCs w:val="20"/>
              </w:rPr>
              <w:t xml:space="preserve">M.Sc. in electrical of power Control Engineering   </w:t>
            </w:r>
          </w:p>
          <w:p w14:paraId="0AF9B58C" w14:textId="77777777" w:rsidR="00635D47" w:rsidRDefault="00635D47" w:rsidP="009B5C2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35D47" w14:paraId="029749D1" w14:textId="77777777" w:rsidTr="00C536F4">
        <w:tc>
          <w:tcPr>
            <w:tcW w:w="5228" w:type="dxa"/>
          </w:tcPr>
          <w:p w14:paraId="7827FB70" w14:textId="053D58B8" w:rsidR="00635D47" w:rsidRDefault="009419D9" w:rsidP="009B5C2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7793">
              <w:rPr>
                <w:rFonts w:asciiTheme="majorBidi" w:hAnsiTheme="majorBidi" w:cstheme="majorBidi"/>
                <w:sz w:val="20"/>
                <w:szCs w:val="20"/>
              </w:rPr>
              <w:t xml:space="preserve">Birth Date &amp; Place:                </w:t>
            </w:r>
          </w:p>
        </w:tc>
        <w:tc>
          <w:tcPr>
            <w:tcW w:w="5228" w:type="dxa"/>
          </w:tcPr>
          <w:p w14:paraId="30E5FFE9" w14:textId="6806FD0D" w:rsidR="00635D47" w:rsidRDefault="009419D9" w:rsidP="009B5C2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7793">
              <w:rPr>
                <w:rFonts w:asciiTheme="majorBidi" w:hAnsiTheme="majorBidi" w:cstheme="majorBidi"/>
                <w:sz w:val="20"/>
                <w:szCs w:val="20"/>
              </w:rPr>
              <w:t>may 20, 1992 – Iraq</w:t>
            </w:r>
          </w:p>
        </w:tc>
      </w:tr>
      <w:tr w:rsidR="00635D47" w14:paraId="2D2327BA" w14:textId="77777777" w:rsidTr="00C536F4">
        <w:tc>
          <w:tcPr>
            <w:tcW w:w="5228" w:type="dxa"/>
          </w:tcPr>
          <w:p w14:paraId="00F784F0" w14:textId="183E1664" w:rsidR="00635D47" w:rsidRDefault="00E23EFB" w:rsidP="009B5C2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7793">
              <w:rPr>
                <w:rFonts w:asciiTheme="majorBidi" w:hAnsiTheme="majorBidi" w:cstheme="majorBidi"/>
                <w:sz w:val="20"/>
                <w:szCs w:val="20"/>
              </w:rPr>
              <w:t>Nationality</w:t>
            </w:r>
          </w:p>
        </w:tc>
        <w:tc>
          <w:tcPr>
            <w:tcW w:w="5228" w:type="dxa"/>
          </w:tcPr>
          <w:p w14:paraId="32B38C89" w14:textId="0F9F5FB6" w:rsidR="00635D47" w:rsidRDefault="00E23EFB" w:rsidP="009B5C2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7793">
              <w:rPr>
                <w:rFonts w:asciiTheme="majorBidi" w:hAnsiTheme="majorBidi" w:cstheme="majorBidi"/>
                <w:sz w:val="20"/>
                <w:szCs w:val="20"/>
              </w:rPr>
              <w:t>Iraqi</w:t>
            </w:r>
          </w:p>
        </w:tc>
      </w:tr>
      <w:tr w:rsidR="00635D47" w14:paraId="786D5D51" w14:textId="77777777" w:rsidTr="00C536F4">
        <w:tc>
          <w:tcPr>
            <w:tcW w:w="5228" w:type="dxa"/>
          </w:tcPr>
          <w:p w14:paraId="38B7C79A" w14:textId="407FD1D2" w:rsidR="00635D47" w:rsidRDefault="00E23EFB" w:rsidP="009B5C2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7793">
              <w:rPr>
                <w:rFonts w:asciiTheme="majorBidi" w:hAnsiTheme="majorBidi" w:cstheme="majorBidi"/>
                <w:sz w:val="20"/>
                <w:szCs w:val="20"/>
              </w:rPr>
              <w:t xml:space="preserve">Mobile &amp; WhatsApp:            </w:t>
            </w:r>
          </w:p>
        </w:tc>
        <w:tc>
          <w:tcPr>
            <w:tcW w:w="5228" w:type="dxa"/>
          </w:tcPr>
          <w:p w14:paraId="7D71238A" w14:textId="64568C95" w:rsidR="00635D47" w:rsidRPr="00E23EFB" w:rsidRDefault="00E23EFB" w:rsidP="00E23EF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7793">
              <w:rPr>
                <w:rFonts w:asciiTheme="majorBidi" w:hAnsiTheme="majorBidi" w:cstheme="majorBidi"/>
                <w:sz w:val="20"/>
                <w:szCs w:val="20"/>
              </w:rPr>
              <w:t xml:space="preserve">+964 7747233674 </w:t>
            </w:r>
          </w:p>
        </w:tc>
      </w:tr>
      <w:tr w:rsidR="00635D47" w14:paraId="547AC074" w14:textId="77777777" w:rsidTr="00C536F4">
        <w:tc>
          <w:tcPr>
            <w:tcW w:w="5228" w:type="dxa"/>
          </w:tcPr>
          <w:p w14:paraId="16A1D3C1" w14:textId="4C74A22A" w:rsidR="00635D47" w:rsidRDefault="00FC6ACA" w:rsidP="009B5C2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7793">
              <w:rPr>
                <w:rFonts w:asciiTheme="majorBidi" w:hAnsiTheme="majorBidi" w:cstheme="majorBidi"/>
                <w:sz w:val="20"/>
                <w:szCs w:val="20"/>
              </w:rPr>
              <w:t>Email:</w:t>
            </w:r>
          </w:p>
        </w:tc>
        <w:tc>
          <w:tcPr>
            <w:tcW w:w="5228" w:type="dxa"/>
          </w:tcPr>
          <w:p w14:paraId="5945592C" w14:textId="17BE01FA" w:rsidR="00635D47" w:rsidRDefault="00FC6ACA" w:rsidP="00FC6ACA">
            <w:pPr>
              <w:tabs>
                <w:tab w:val="left" w:pos="276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hyperlink r:id="rId6" w:history="1">
              <w:r w:rsidRPr="000A7793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islam.kh@uodiyala.uod.edu.iq</w:t>
              </w:r>
            </w:hyperlink>
          </w:p>
        </w:tc>
      </w:tr>
      <w:tr w:rsidR="00635D47" w14:paraId="137A547D" w14:textId="77777777" w:rsidTr="00C536F4">
        <w:tc>
          <w:tcPr>
            <w:tcW w:w="5228" w:type="dxa"/>
          </w:tcPr>
          <w:p w14:paraId="04360952" w14:textId="33C4986C" w:rsidR="00635D47" w:rsidRDefault="00FC6ACA" w:rsidP="009B5C2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7793">
              <w:rPr>
                <w:rFonts w:asciiTheme="majorBidi" w:hAnsiTheme="majorBidi" w:cstheme="majorBidi"/>
                <w:sz w:val="20"/>
                <w:szCs w:val="20"/>
              </w:rPr>
              <w:t>Website</w:t>
            </w:r>
          </w:p>
        </w:tc>
        <w:tc>
          <w:tcPr>
            <w:tcW w:w="5228" w:type="dxa"/>
          </w:tcPr>
          <w:p w14:paraId="281046D6" w14:textId="435B133B" w:rsidR="00635D47" w:rsidRDefault="00FC6ACA" w:rsidP="00FC6ACA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7" w:history="1">
              <w:r w:rsidRPr="007909E5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www.uodiyala.edu.iq</w:t>
              </w:r>
            </w:hyperlink>
          </w:p>
        </w:tc>
      </w:tr>
      <w:tr w:rsidR="00A8282D" w14:paraId="36A0570D" w14:textId="77777777" w:rsidTr="00C536F4">
        <w:tc>
          <w:tcPr>
            <w:tcW w:w="5228" w:type="dxa"/>
          </w:tcPr>
          <w:p w14:paraId="5945FD95" w14:textId="5F45E0BC" w:rsidR="00A8282D" w:rsidRPr="000A7793" w:rsidRDefault="00A8282D" w:rsidP="009B5C2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7793">
              <w:rPr>
                <w:rFonts w:asciiTheme="majorBidi" w:hAnsiTheme="majorBidi" w:cstheme="majorBidi"/>
                <w:sz w:val="20"/>
                <w:szCs w:val="20"/>
              </w:rPr>
              <w:t>Postal address</w:t>
            </w:r>
          </w:p>
        </w:tc>
        <w:tc>
          <w:tcPr>
            <w:tcW w:w="5228" w:type="dxa"/>
          </w:tcPr>
          <w:p w14:paraId="73F5922A" w14:textId="03068975" w:rsidR="00A8282D" w:rsidRPr="000A7793" w:rsidRDefault="00A8282D" w:rsidP="00A8282D">
            <w:pPr>
              <w:tabs>
                <w:tab w:val="left" w:pos="2688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7793">
              <w:rPr>
                <w:rFonts w:asciiTheme="majorBidi" w:hAnsiTheme="majorBidi" w:cstheme="majorBidi"/>
                <w:sz w:val="20"/>
                <w:szCs w:val="20"/>
              </w:rPr>
              <w:t xml:space="preserve">Department of Power and Electrical Machines Engineering, College of Engineering, Diyala University, </w:t>
            </w:r>
            <w:proofErr w:type="spellStart"/>
            <w:r w:rsidRPr="000A7793">
              <w:rPr>
                <w:rFonts w:asciiTheme="majorBidi" w:hAnsiTheme="majorBidi" w:cstheme="majorBidi"/>
                <w:sz w:val="20"/>
                <w:szCs w:val="20"/>
              </w:rPr>
              <w:t>Baqubah</w:t>
            </w:r>
            <w:proofErr w:type="spellEnd"/>
            <w:r w:rsidRPr="000A7793">
              <w:rPr>
                <w:rFonts w:asciiTheme="majorBidi" w:hAnsiTheme="majorBidi" w:cstheme="majorBidi"/>
                <w:sz w:val="20"/>
                <w:szCs w:val="20"/>
              </w:rPr>
              <w:t xml:space="preserve"> City, Diyala Governorate, Iraq.</w:t>
            </w:r>
          </w:p>
          <w:p w14:paraId="6D1E188A" w14:textId="77777777" w:rsidR="00A8282D" w:rsidRDefault="00A8282D" w:rsidP="00FC6A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3D3BF1ED" w14:textId="103BA873" w:rsidR="008071BC" w:rsidRPr="000A7793" w:rsidRDefault="008071BC">
      <w:pPr>
        <w:rPr>
          <w:rFonts w:asciiTheme="majorBidi" w:hAnsiTheme="majorBidi" w:cstheme="majorBidi"/>
          <w:sz w:val="20"/>
          <w:szCs w:val="20"/>
        </w:rPr>
      </w:pPr>
    </w:p>
    <w:p w14:paraId="3B68CA3E" w14:textId="77777777" w:rsidR="009F73C7" w:rsidRPr="004530AD" w:rsidRDefault="00176DFA" w:rsidP="009F73C7">
      <w:pPr>
        <w:tabs>
          <w:tab w:val="left" w:pos="2760"/>
        </w:tabs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4530AD">
        <w:rPr>
          <w:rFonts w:asciiTheme="majorBidi" w:hAnsiTheme="majorBidi" w:cstheme="majorBidi"/>
          <w:b/>
          <w:bCs/>
          <w:sz w:val="20"/>
          <w:szCs w:val="20"/>
          <w:u w:val="single"/>
        </w:rPr>
        <w:t>Professional Strength and Skills</w:t>
      </w:r>
      <w:r w:rsidR="00BD60F0" w:rsidRPr="004530AD">
        <w:rPr>
          <w:rFonts w:asciiTheme="majorBidi" w:hAnsiTheme="majorBidi" w:cstheme="majorBidi"/>
          <w:b/>
          <w:bCs/>
          <w:sz w:val="20"/>
          <w:szCs w:val="20"/>
          <w:u w:val="single"/>
        </w:rPr>
        <w:tab/>
      </w:r>
    </w:p>
    <w:p w14:paraId="2F5956B3" w14:textId="7EFFEE60" w:rsidR="0093255C" w:rsidRPr="009F73C7" w:rsidRDefault="006E6E63" w:rsidP="009F73C7">
      <w:pPr>
        <w:pBdr>
          <w:bottom w:val="single" w:sz="4" w:space="1" w:color="auto"/>
        </w:pBdr>
        <w:tabs>
          <w:tab w:val="left" w:pos="2760"/>
        </w:tabs>
        <w:jc w:val="both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9F73C7">
        <w:rPr>
          <w:rFonts w:asciiTheme="majorBidi" w:hAnsiTheme="majorBidi" w:cstheme="majorBidi"/>
          <w:sz w:val="20"/>
          <w:szCs w:val="20"/>
        </w:rPr>
        <w:t>A dynamic,</w:t>
      </w:r>
      <w:r w:rsidRPr="009F73C7">
        <w:rPr>
          <w:rFonts w:asciiTheme="majorBidi" w:hAnsiTheme="majorBidi" w:cstheme="majorBidi"/>
          <w:sz w:val="20"/>
          <w:szCs w:val="20"/>
          <w:lang w:bidi="ar-IQ"/>
        </w:rPr>
        <w:t xml:space="preserve"> Assistant teacher</w:t>
      </w:r>
      <w:r w:rsidRPr="009F73C7">
        <w:rPr>
          <w:rFonts w:asciiTheme="majorBidi" w:hAnsiTheme="majorBidi" w:cstheme="majorBidi"/>
          <w:sz w:val="20"/>
          <w:szCs w:val="20"/>
        </w:rPr>
        <w:t xml:space="preserve"> with 4- years of teaching and industrial experience in electrical substations, wind, and solar power plants. A thoughtful, sustainable energy application </w:t>
      </w:r>
      <w:bookmarkStart w:id="1" w:name="_Hlk161312111"/>
      <w:r w:rsidR="00CB6289" w:rsidRPr="009F73C7">
        <w:rPr>
          <w:rFonts w:asciiTheme="majorBidi" w:hAnsiTheme="majorBidi" w:cstheme="majorBidi"/>
          <w:sz w:val="20"/>
          <w:szCs w:val="20"/>
        </w:rPr>
        <w:t>development.</w:t>
      </w:r>
      <w:r w:rsidR="00CB6289" w:rsidRPr="009F73C7">
        <w:rPr>
          <w:rFonts w:asciiTheme="majorBidi" w:hAnsiTheme="majorBidi" w:cstheme="majorBidi"/>
          <w:sz w:val="20"/>
          <w:szCs w:val="20"/>
          <w:lang w:bidi="ar-IQ"/>
        </w:rPr>
        <w:t xml:space="preserve"> Teacher</w:t>
      </w:r>
      <w:r w:rsidRPr="009F73C7">
        <w:rPr>
          <w:rFonts w:asciiTheme="majorBidi" w:hAnsiTheme="majorBidi" w:cstheme="majorBidi"/>
          <w:color w:val="000000"/>
          <w:sz w:val="20"/>
          <w:szCs w:val="20"/>
        </w:rPr>
        <w:t xml:space="preserve"> in Electrical and machine Engineering, </w:t>
      </w:r>
      <w:bookmarkStart w:id="2" w:name="_Hlk193826844"/>
      <w:r w:rsidRPr="009F73C7">
        <w:rPr>
          <w:rFonts w:asciiTheme="majorBidi" w:hAnsiTheme="majorBidi" w:cstheme="majorBidi"/>
          <w:color w:val="000000"/>
          <w:sz w:val="20"/>
          <w:szCs w:val="20"/>
        </w:rPr>
        <w:t>Al-</w:t>
      </w:r>
      <w:proofErr w:type="spellStart"/>
      <w:r w:rsidRPr="009F73C7">
        <w:rPr>
          <w:rFonts w:asciiTheme="majorBidi" w:hAnsiTheme="majorBidi" w:cstheme="majorBidi"/>
          <w:color w:val="000000"/>
          <w:sz w:val="20"/>
          <w:szCs w:val="20"/>
        </w:rPr>
        <w:t>Rafidain</w:t>
      </w:r>
      <w:proofErr w:type="spellEnd"/>
      <w:r w:rsidRPr="009F73C7">
        <w:rPr>
          <w:rFonts w:asciiTheme="majorBidi" w:hAnsiTheme="majorBidi" w:cstheme="majorBidi"/>
          <w:color w:val="000000"/>
          <w:sz w:val="20"/>
          <w:szCs w:val="20"/>
        </w:rPr>
        <w:t xml:space="preserve"> University, Diyala, </w:t>
      </w:r>
      <w:proofErr w:type="gramStart"/>
      <w:r w:rsidRPr="009F73C7">
        <w:rPr>
          <w:rFonts w:asciiTheme="majorBidi" w:hAnsiTheme="majorBidi" w:cstheme="majorBidi"/>
          <w:color w:val="000000"/>
          <w:sz w:val="20"/>
          <w:szCs w:val="20"/>
        </w:rPr>
        <w:t xml:space="preserve">IRAQ </w:t>
      </w:r>
      <w:bookmarkStart w:id="3" w:name="_Hlk161312178"/>
      <w:bookmarkEnd w:id="2"/>
      <w:bookmarkEnd w:id="1"/>
      <w:r w:rsidR="00CB6289" w:rsidRPr="009F73C7">
        <w:rPr>
          <w:rFonts w:asciiTheme="majorBidi" w:hAnsiTheme="majorBidi" w:cstheme="majorBidi"/>
          <w:color w:val="000000"/>
          <w:sz w:val="20"/>
          <w:szCs w:val="20"/>
        </w:rPr>
        <w:t>.</w:t>
      </w:r>
      <w:r w:rsidRPr="009F73C7">
        <w:rPr>
          <w:rFonts w:asciiTheme="majorBidi" w:hAnsiTheme="majorBidi" w:cstheme="majorBidi"/>
          <w:sz w:val="20"/>
          <w:szCs w:val="20"/>
          <w:lang w:bidi="ar-IQ"/>
        </w:rPr>
        <w:t>Assistant</w:t>
      </w:r>
      <w:proofErr w:type="gramEnd"/>
      <w:r w:rsidRPr="009F73C7">
        <w:rPr>
          <w:rFonts w:asciiTheme="majorBidi" w:hAnsiTheme="majorBidi" w:cstheme="majorBidi"/>
          <w:sz w:val="20"/>
          <w:szCs w:val="20"/>
          <w:lang w:bidi="ar-IQ"/>
        </w:rPr>
        <w:t xml:space="preserve"> teacher</w:t>
      </w:r>
      <w:r w:rsidRPr="009F73C7">
        <w:rPr>
          <w:rFonts w:asciiTheme="majorBidi" w:hAnsiTheme="majorBidi" w:cstheme="majorBidi"/>
          <w:sz w:val="20"/>
          <w:szCs w:val="20"/>
        </w:rPr>
        <w:t xml:space="preserve"> </w:t>
      </w:r>
      <w:r w:rsidRPr="009F73C7">
        <w:rPr>
          <w:rFonts w:asciiTheme="majorBidi" w:hAnsiTheme="majorBidi" w:cstheme="majorBidi"/>
          <w:color w:val="000000"/>
          <w:sz w:val="20"/>
          <w:szCs w:val="20"/>
        </w:rPr>
        <w:t xml:space="preserve">in Electrical Engineering, University of Diyala, </w:t>
      </w:r>
      <w:proofErr w:type="gramStart"/>
      <w:r w:rsidRPr="009F73C7">
        <w:rPr>
          <w:rFonts w:asciiTheme="majorBidi" w:hAnsiTheme="majorBidi" w:cstheme="majorBidi"/>
          <w:color w:val="000000"/>
          <w:sz w:val="20"/>
          <w:szCs w:val="20"/>
        </w:rPr>
        <w:t xml:space="preserve">Iraq </w:t>
      </w:r>
      <w:bookmarkEnd w:id="3"/>
      <w:r w:rsidR="00091F39" w:rsidRPr="009F73C7">
        <w:rPr>
          <w:rFonts w:asciiTheme="majorBidi" w:hAnsiTheme="majorBidi" w:cstheme="majorBidi"/>
          <w:color w:val="000000"/>
          <w:sz w:val="20"/>
          <w:szCs w:val="20"/>
        </w:rPr>
        <w:t>.</w:t>
      </w:r>
      <w:r w:rsidRPr="009F73C7">
        <w:rPr>
          <w:rFonts w:asciiTheme="majorBidi" w:hAnsiTheme="majorBidi" w:cstheme="majorBidi"/>
          <w:color w:val="000000"/>
          <w:sz w:val="20"/>
          <w:szCs w:val="20"/>
        </w:rPr>
        <w:t>Lecturer</w:t>
      </w:r>
      <w:proofErr w:type="gramEnd"/>
      <w:r w:rsidRPr="009F73C7">
        <w:rPr>
          <w:rFonts w:asciiTheme="majorBidi" w:hAnsiTheme="majorBidi" w:cstheme="majorBidi"/>
          <w:color w:val="000000"/>
          <w:sz w:val="20"/>
          <w:szCs w:val="20"/>
        </w:rPr>
        <w:t xml:space="preserve">  - Full Time/ Electrical and machine Engineering Department/ Al-</w:t>
      </w:r>
      <w:proofErr w:type="spellStart"/>
      <w:r w:rsidRPr="009F73C7">
        <w:rPr>
          <w:rFonts w:asciiTheme="majorBidi" w:hAnsiTheme="majorBidi" w:cstheme="majorBidi"/>
          <w:color w:val="000000"/>
          <w:sz w:val="20"/>
          <w:szCs w:val="20"/>
        </w:rPr>
        <w:t>Rafidain</w:t>
      </w:r>
      <w:proofErr w:type="spellEnd"/>
      <w:r w:rsidRPr="009F73C7">
        <w:rPr>
          <w:rFonts w:asciiTheme="majorBidi" w:hAnsiTheme="majorBidi" w:cstheme="majorBidi"/>
          <w:color w:val="000000"/>
          <w:sz w:val="20"/>
          <w:szCs w:val="20"/>
        </w:rPr>
        <w:t xml:space="preserve"> University, Diyala, IRAQ</w:t>
      </w:r>
    </w:p>
    <w:p w14:paraId="1A368F80" w14:textId="433B47A9" w:rsidR="0040684E" w:rsidRPr="004530AD" w:rsidRDefault="004530AD" w:rsidP="00D67600">
      <w:pPr>
        <w:tabs>
          <w:tab w:val="left" w:pos="2760"/>
        </w:tabs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4530AD">
        <w:rPr>
          <w:rFonts w:asciiTheme="majorBidi" w:hAnsiTheme="majorBidi" w:cstheme="majorBidi"/>
          <w:b/>
          <w:bCs/>
          <w:sz w:val="20"/>
          <w:szCs w:val="20"/>
          <w:u w:val="single"/>
        </w:rPr>
        <w:t>Educational Qualifications</w:t>
      </w:r>
    </w:p>
    <w:p w14:paraId="07885209" w14:textId="505534BA" w:rsidR="0040684E" w:rsidRPr="0052767E" w:rsidRDefault="00EA7A70" w:rsidP="00D6760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2767E">
        <w:rPr>
          <w:rFonts w:asciiTheme="majorBidi" w:hAnsiTheme="majorBidi" w:cstheme="majorBidi"/>
          <w:sz w:val="20"/>
          <w:szCs w:val="20"/>
        </w:rPr>
        <w:t xml:space="preserve">M.Sc. in Control Engineering, </w:t>
      </w:r>
      <w:r w:rsidR="00E82571" w:rsidRPr="0052767E">
        <w:rPr>
          <w:rFonts w:asciiTheme="majorBidi" w:hAnsiTheme="majorBidi" w:cstheme="majorBidi"/>
          <w:sz w:val="20"/>
          <w:szCs w:val="20"/>
        </w:rPr>
        <w:t>Cairo</w:t>
      </w:r>
      <w:r w:rsidRPr="0052767E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="00E82571" w:rsidRPr="0052767E">
        <w:rPr>
          <w:rFonts w:asciiTheme="majorBidi" w:hAnsiTheme="majorBidi" w:cstheme="majorBidi"/>
          <w:sz w:val="20"/>
          <w:szCs w:val="20"/>
        </w:rPr>
        <w:t>university</w:t>
      </w:r>
      <w:r w:rsidRPr="0052767E">
        <w:rPr>
          <w:rFonts w:asciiTheme="majorBidi" w:hAnsiTheme="majorBidi" w:cstheme="majorBidi"/>
          <w:sz w:val="20"/>
          <w:szCs w:val="20"/>
        </w:rPr>
        <w:t xml:space="preserve"> ,</w:t>
      </w:r>
      <w:proofErr w:type="gramEnd"/>
      <w:r w:rsidRPr="0052767E">
        <w:rPr>
          <w:rFonts w:asciiTheme="majorBidi" w:hAnsiTheme="majorBidi" w:cstheme="majorBidi"/>
          <w:sz w:val="20"/>
          <w:szCs w:val="20"/>
        </w:rPr>
        <w:t xml:space="preserve"> </w:t>
      </w:r>
      <w:r w:rsidR="00E82571" w:rsidRPr="0052767E">
        <w:rPr>
          <w:rFonts w:asciiTheme="majorBidi" w:hAnsiTheme="majorBidi" w:cstheme="majorBidi"/>
          <w:sz w:val="20"/>
          <w:szCs w:val="20"/>
        </w:rPr>
        <w:t>Cairo</w:t>
      </w:r>
      <w:r w:rsidRPr="0052767E">
        <w:rPr>
          <w:rFonts w:asciiTheme="majorBidi" w:hAnsiTheme="majorBidi" w:cstheme="majorBidi"/>
          <w:sz w:val="20"/>
          <w:szCs w:val="20"/>
        </w:rPr>
        <w:t xml:space="preserve">, </w:t>
      </w:r>
      <w:r w:rsidR="001B24A0" w:rsidRPr="0052767E">
        <w:rPr>
          <w:rFonts w:asciiTheme="majorBidi" w:hAnsiTheme="majorBidi" w:cstheme="majorBidi"/>
          <w:sz w:val="20"/>
          <w:szCs w:val="20"/>
        </w:rPr>
        <w:t>Egypt</w:t>
      </w:r>
      <w:r w:rsidRPr="0052767E">
        <w:rPr>
          <w:rFonts w:asciiTheme="majorBidi" w:hAnsiTheme="majorBidi" w:cstheme="majorBidi"/>
          <w:sz w:val="20"/>
          <w:szCs w:val="20"/>
        </w:rPr>
        <w:t>, 20</w:t>
      </w:r>
      <w:r w:rsidR="001B24A0" w:rsidRPr="0052767E">
        <w:rPr>
          <w:rFonts w:asciiTheme="majorBidi" w:hAnsiTheme="majorBidi" w:cstheme="majorBidi"/>
          <w:sz w:val="20"/>
          <w:szCs w:val="20"/>
        </w:rPr>
        <w:t>21</w:t>
      </w:r>
      <w:r w:rsidR="00D67600" w:rsidRPr="0052767E">
        <w:rPr>
          <w:rFonts w:asciiTheme="majorBidi" w:hAnsiTheme="majorBidi" w:cstheme="majorBidi"/>
          <w:sz w:val="20"/>
          <w:szCs w:val="20"/>
        </w:rPr>
        <w:t>.</w:t>
      </w:r>
    </w:p>
    <w:p w14:paraId="79CA2400" w14:textId="32444D90" w:rsidR="00EA7A70" w:rsidRPr="0052767E" w:rsidRDefault="00EA7A70" w:rsidP="00EA7A7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2767E">
        <w:rPr>
          <w:rFonts w:asciiTheme="majorBidi" w:hAnsiTheme="majorBidi" w:cstheme="majorBidi"/>
          <w:sz w:val="20"/>
          <w:szCs w:val="20"/>
        </w:rPr>
        <w:t>B.Sc. in Electrical Engineering, Al-</w:t>
      </w:r>
      <w:r w:rsidR="00DB05E9" w:rsidRPr="0052767E">
        <w:rPr>
          <w:rFonts w:asciiTheme="majorBidi" w:hAnsiTheme="majorBidi" w:cstheme="majorBidi"/>
          <w:sz w:val="20"/>
          <w:szCs w:val="20"/>
        </w:rPr>
        <w:t>Diyala</w:t>
      </w:r>
      <w:r w:rsidRPr="0052767E">
        <w:rPr>
          <w:rFonts w:asciiTheme="majorBidi" w:hAnsiTheme="majorBidi" w:cstheme="majorBidi"/>
          <w:sz w:val="20"/>
          <w:szCs w:val="20"/>
        </w:rPr>
        <w:t xml:space="preserve"> University, </w:t>
      </w:r>
      <w:proofErr w:type="spellStart"/>
      <w:r w:rsidR="00A43BB2" w:rsidRPr="0052767E">
        <w:rPr>
          <w:rFonts w:asciiTheme="majorBidi" w:hAnsiTheme="majorBidi" w:cstheme="majorBidi"/>
          <w:sz w:val="20"/>
          <w:szCs w:val="20"/>
        </w:rPr>
        <w:t>Baqubah</w:t>
      </w:r>
      <w:proofErr w:type="spellEnd"/>
      <w:r w:rsidRPr="0052767E">
        <w:rPr>
          <w:rFonts w:asciiTheme="majorBidi" w:hAnsiTheme="majorBidi" w:cstheme="majorBidi"/>
          <w:sz w:val="20"/>
          <w:szCs w:val="20"/>
        </w:rPr>
        <w:t>, Iraq, 201</w:t>
      </w:r>
      <w:r w:rsidR="00A43BB2" w:rsidRPr="0052767E">
        <w:rPr>
          <w:rFonts w:asciiTheme="majorBidi" w:hAnsiTheme="majorBidi" w:cstheme="majorBidi"/>
          <w:sz w:val="20"/>
          <w:szCs w:val="20"/>
        </w:rPr>
        <w:t>6</w:t>
      </w:r>
      <w:r w:rsidRPr="0052767E">
        <w:rPr>
          <w:rFonts w:asciiTheme="majorBidi" w:hAnsiTheme="majorBidi" w:cstheme="majorBidi"/>
          <w:sz w:val="20"/>
          <w:szCs w:val="20"/>
        </w:rPr>
        <w:t>.</w:t>
      </w:r>
    </w:p>
    <w:p w14:paraId="434C5A12" w14:textId="607387C6" w:rsidR="00EA7A70" w:rsidRPr="0052767E" w:rsidRDefault="00EA7A70" w:rsidP="0052767E">
      <w:pPr>
        <w:pStyle w:val="ListParagraph"/>
        <w:rPr>
          <w:rFonts w:asciiTheme="majorBidi" w:hAnsiTheme="majorBidi" w:cstheme="majorBidi"/>
          <w:sz w:val="20"/>
          <w:szCs w:val="20"/>
        </w:rPr>
      </w:pPr>
      <w:r w:rsidRPr="0052767E">
        <w:rPr>
          <w:rFonts w:asciiTheme="majorBidi" w:hAnsiTheme="majorBidi" w:cstheme="majorBidi"/>
          <w:sz w:val="20"/>
          <w:szCs w:val="20"/>
        </w:rPr>
        <w:t>Academic Experience:</w:t>
      </w:r>
    </w:p>
    <w:p w14:paraId="197770A7" w14:textId="17E9063C" w:rsidR="00EA7A70" w:rsidRPr="0052767E" w:rsidRDefault="00EA7A70" w:rsidP="00A202A8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0"/>
          <w:szCs w:val="20"/>
        </w:rPr>
      </w:pPr>
      <w:r w:rsidRPr="0052767E">
        <w:rPr>
          <w:rFonts w:asciiTheme="majorBidi" w:hAnsiTheme="majorBidi" w:cstheme="majorBidi"/>
          <w:sz w:val="20"/>
          <w:szCs w:val="20"/>
        </w:rPr>
        <w:t xml:space="preserve">University of </w:t>
      </w:r>
      <w:r w:rsidR="009D5750" w:rsidRPr="0052767E">
        <w:rPr>
          <w:rFonts w:asciiTheme="majorBidi" w:hAnsiTheme="majorBidi" w:cstheme="majorBidi"/>
          <w:sz w:val="20"/>
          <w:szCs w:val="20"/>
        </w:rPr>
        <w:t>Baghdad</w:t>
      </w:r>
      <w:r w:rsidRPr="0052767E">
        <w:rPr>
          <w:rFonts w:asciiTheme="majorBidi" w:hAnsiTheme="majorBidi" w:cstheme="majorBidi"/>
          <w:sz w:val="20"/>
          <w:szCs w:val="20"/>
        </w:rPr>
        <w:t xml:space="preserve">, </w:t>
      </w:r>
      <w:r w:rsidR="00D2574C" w:rsidRPr="0052767E">
        <w:rPr>
          <w:rFonts w:asciiTheme="majorBidi" w:hAnsiTheme="majorBidi" w:cstheme="majorBidi"/>
          <w:sz w:val="20"/>
          <w:szCs w:val="20"/>
        </w:rPr>
        <w:t>Baghdad</w:t>
      </w:r>
      <w:r w:rsidRPr="0052767E">
        <w:rPr>
          <w:rFonts w:asciiTheme="majorBidi" w:hAnsiTheme="majorBidi" w:cstheme="majorBidi"/>
          <w:sz w:val="20"/>
          <w:szCs w:val="20"/>
        </w:rPr>
        <w:t>, Assistant Lecturer, 2023 – Present, Full Time.</w:t>
      </w:r>
    </w:p>
    <w:p w14:paraId="16024DE0" w14:textId="347E1703" w:rsidR="00EA7A70" w:rsidRPr="0052767E" w:rsidRDefault="00EA7A70" w:rsidP="00A202A8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0"/>
          <w:szCs w:val="20"/>
        </w:rPr>
      </w:pPr>
      <w:r w:rsidRPr="0052767E">
        <w:rPr>
          <w:rFonts w:asciiTheme="majorBidi" w:hAnsiTheme="majorBidi" w:cstheme="majorBidi"/>
          <w:sz w:val="20"/>
          <w:szCs w:val="20"/>
        </w:rPr>
        <w:t xml:space="preserve">Bilad </w:t>
      </w:r>
      <w:proofErr w:type="spellStart"/>
      <w:r w:rsidRPr="0052767E">
        <w:rPr>
          <w:rFonts w:asciiTheme="majorBidi" w:hAnsiTheme="majorBidi" w:cstheme="majorBidi"/>
          <w:sz w:val="20"/>
          <w:szCs w:val="20"/>
        </w:rPr>
        <w:t>Alrafidain</w:t>
      </w:r>
      <w:proofErr w:type="spellEnd"/>
      <w:r w:rsidRPr="0052767E">
        <w:rPr>
          <w:rFonts w:asciiTheme="majorBidi" w:hAnsiTheme="majorBidi" w:cstheme="majorBidi"/>
          <w:sz w:val="20"/>
          <w:szCs w:val="20"/>
        </w:rPr>
        <w:t xml:space="preserve"> University, Diyala, </w:t>
      </w:r>
      <w:proofErr w:type="spellStart"/>
      <w:r w:rsidRPr="0052767E">
        <w:rPr>
          <w:rFonts w:asciiTheme="majorBidi" w:hAnsiTheme="majorBidi" w:cstheme="majorBidi"/>
          <w:sz w:val="20"/>
          <w:szCs w:val="20"/>
        </w:rPr>
        <w:t>Baqubah</w:t>
      </w:r>
      <w:proofErr w:type="spellEnd"/>
      <w:r w:rsidRPr="0052767E">
        <w:rPr>
          <w:rFonts w:asciiTheme="majorBidi" w:hAnsiTheme="majorBidi" w:cstheme="majorBidi"/>
          <w:sz w:val="20"/>
          <w:szCs w:val="20"/>
        </w:rPr>
        <w:t>,</w:t>
      </w:r>
      <w:r w:rsidR="00A202A8" w:rsidRPr="0052767E">
        <w:rPr>
          <w:rFonts w:asciiTheme="majorBidi" w:hAnsiTheme="majorBidi" w:cstheme="majorBidi"/>
          <w:sz w:val="20"/>
          <w:szCs w:val="20"/>
        </w:rPr>
        <w:t xml:space="preserve"> Assistant Lecturer, 202</w:t>
      </w:r>
      <w:r w:rsidR="009170C1" w:rsidRPr="0052767E">
        <w:rPr>
          <w:rFonts w:asciiTheme="majorBidi" w:hAnsiTheme="majorBidi" w:cstheme="majorBidi"/>
          <w:sz w:val="20"/>
          <w:szCs w:val="20"/>
        </w:rPr>
        <w:t>2</w:t>
      </w:r>
      <w:r w:rsidR="00A202A8" w:rsidRPr="0052767E">
        <w:rPr>
          <w:rFonts w:asciiTheme="majorBidi" w:hAnsiTheme="majorBidi" w:cstheme="majorBidi"/>
          <w:sz w:val="20"/>
          <w:szCs w:val="20"/>
        </w:rPr>
        <w:t>, Full Time.</w:t>
      </w:r>
    </w:p>
    <w:p w14:paraId="0FC9BA26" w14:textId="0FCF9D65" w:rsidR="008F72C9" w:rsidRDefault="008F72C9" w:rsidP="008F72C9">
      <w:pPr>
        <w:tabs>
          <w:tab w:val="left" w:pos="1320"/>
        </w:tabs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8F72C9">
        <w:rPr>
          <w:rFonts w:asciiTheme="majorBidi" w:hAnsiTheme="majorBidi" w:cstheme="majorBidi"/>
          <w:b/>
          <w:bCs/>
          <w:sz w:val="20"/>
          <w:szCs w:val="20"/>
          <w:u w:val="single"/>
        </w:rPr>
        <w:t>Languages</w:t>
      </w:r>
      <w:r>
        <w:rPr>
          <w:rFonts w:asciiTheme="majorBidi" w:hAnsiTheme="majorBidi" w:cstheme="majorBidi"/>
          <w:b/>
          <w:bCs/>
          <w:sz w:val="20"/>
          <w:szCs w:val="20"/>
          <w:u w:val="singl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53A8D" w:rsidRPr="00161719" w14:paraId="5200703F" w14:textId="77777777" w:rsidTr="00161719">
        <w:tc>
          <w:tcPr>
            <w:tcW w:w="5228" w:type="dxa"/>
          </w:tcPr>
          <w:p w14:paraId="576250E3" w14:textId="327021F3" w:rsidR="00453A8D" w:rsidRPr="00161719" w:rsidRDefault="00453A8D" w:rsidP="008F72C9">
            <w:pPr>
              <w:tabs>
                <w:tab w:val="left" w:pos="132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61719">
              <w:rPr>
                <w:rFonts w:asciiTheme="majorBidi" w:hAnsiTheme="majorBidi" w:cstheme="majorBidi"/>
                <w:sz w:val="20"/>
                <w:szCs w:val="20"/>
              </w:rPr>
              <w:t>Arabic:</w:t>
            </w:r>
          </w:p>
        </w:tc>
        <w:tc>
          <w:tcPr>
            <w:tcW w:w="5228" w:type="dxa"/>
          </w:tcPr>
          <w:p w14:paraId="71C5F2CC" w14:textId="5FBE99A0" w:rsidR="00453A8D" w:rsidRPr="00161719" w:rsidRDefault="00025AC9" w:rsidP="008F72C9">
            <w:pPr>
              <w:tabs>
                <w:tab w:val="left" w:pos="132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61719">
              <w:rPr>
                <w:rFonts w:asciiTheme="majorBidi" w:hAnsiTheme="majorBidi" w:cstheme="majorBidi"/>
                <w:sz w:val="20"/>
                <w:szCs w:val="20"/>
              </w:rPr>
              <w:t>Native</w:t>
            </w:r>
          </w:p>
        </w:tc>
      </w:tr>
      <w:tr w:rsidR="00453A8D" w:rsidRPr="00161719" w14:paraId="50CC8C73" w14:textId="77777777" w:rsidTr="00161719">
        <w:tc>
          <w:tcPr>
            <w:tcW w:w="5228" w:type="dxa"/>
          </w:tcPr>
          <w:p w14:paraId="75DF0FB4" w14:textId="46A89EDF" w:rsidR="00453A8D" w:rsidRPr="00161719" w:rsidRDefault="00025AC9" w:rsidP="008F72C9">
            <w:pPr>
              <w:tabs>
                <w:tab w:val="left" w:pos="132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61719">
              <w:rPr>
                <w:rFonts w:asciiTheme="majorBidi" w:hAnsiTheme="majorBidi" w:cstheme="majorBidi"/>
                <w:sz w:val="20"/>
                <w:szCs w:val="20"/>
              </w:rPr>
              <w:t>English</w:t>
            </w:r>
          </w:p>
        </w:tc>
        <w:tc>
          <w:tcPr>
            <w:tcW w:w="5228" w:type="dxa"/>
          </w:tcPr>
          <w:p w14:paraId="096A5F09" w14:textId="0E44814B" w:rsidR="00453A8D" w:rsidRPr="00161719" w:rsidRDefault="00025AC9" w:rsidP="008F72C9">
            <w:pPr>
              <w:tabs>
                <w:tab w:val="left" w:pos="132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61719">
              <w:rPr>
                <w:rFonts w:asciiTheme="majorBidi" w:hAnsiTheme="majorBidi" w:cstheme="majorBidi"/>
                <w:sz w:val="20"/>
                <w:szCs w:val="20"/>
              </w:rPr>
              <w:t>Full Professional Proficiency</w:t>
            </w:r>
          </w:p>
        </w:tc>
      </w:tr>
    </w:tbl>
    <w:p w14:paraId="0575ED7A" w14:textId="77777777" w:rsidR="008C4A6C" w:rsidRDefault="009B275A" w:rsidP="00664ED9">
      <w:pPr>
        <w:rPr>
          <w:rFonts w:asciiTheme="majorBidi" w:hAnsiTheme="majorBidi" w:cstheme="majorBidi"/>
          <w:b/>
          <w:bCs/>
          <w:sz w:val="16"/>
          <w:szCs w:val="16"/>
          <w:u w:val="single"/>
        </w:rPr>
      </w:pPr>
      <w:bookmarkStart w:id="4" w:name="_Hlk210485512"/>
      <w:r w:rsidRPr="008C4A6C">
        <w:rPr>
          <w:rFonts w:asciiTheme="majorBidi" w:hAnsiTheme="majorBidi" w:cstheme="majorBidi"/>
          <w:b/>
          <w:bCs/>
          <w:sz w:val="16"/>
          <w:szCs w:val="16"/>
          <w:u w:val="single"/>
        </w:rPr>
        <w:t>Updated: October 1, 2025</w:t>
      </w:r>
      <w:r w:rsidR="00664ED9" w:rsidRPr="008C4A6C">
        <w:rPr>
          <w:rFonts w:asciiTheme="majorBidi" w:hAnsiTheme="majorBidi" w:cstheme="majorBidi"/>
          <w:b/>
          <w:bCs/>
          <w:sz w:val="16"/>
          <w:szCs w:val="16"/>
          <w:u w:val="single"/>
        </w:rPr>
        <w:t xml:space="preserve"> </w:t>
      </w:r>
      <w:r w:rsidR="008C4A6C" w:rsidRPr="008C4A6C">
        <w:rPr>
          <w:rFonts w:asciiTheme="majorBidi" w:hAnsiTheme="majorBidi" w:cstheme="majorBidi"/>
          <w:b/>
          <w:bCs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          </w:t>
      </w:r>
      <w:r w:rsidR="008C4A6C">
        <w:rPr>
          <w:rFonts w:asciiTheme="majorBidi" w:hAnsiTheme="majorBidi" w:cstheme="majorBidi"/>
          <w:b/>
          <w:bCs/>
          <w:sz w:val="16"/>
          <w:szCs w:val="16"/>
          <w:u w:val="single"/>
        </w:rPr>
        <w:t xml:space="preserve">                                       </w:t>
      </w:r>
      <w:r w:rsidR="008C4A6C" w:rsidRPr="008C4A6C">
        <w:rPr>
          <w:rFonts w:asciiTheme="majorBidi" w:hAnsiTheme="majorBidi" w:cstheme="majorBidi"/>
          <w:b/>
          <w:bCs/>
          <w:sz w:val="16"/>
          <w:szCs w:val="16"/>
          <w:u w:val="single"/>
        </w:rPr>
        <w:t xml:space="preserve">     1-5</w:t>
      </w:r>
      <w:r w:rsidR="00664ED9" w:rsidRPr="008C4A6C">
        <w:rPr>
          <w:rFonts w:asciiTheme="majorBidi" w:hAnsiTheme="majorBidi" w:cstheme="majorBidi"/>
          <w:b/>
          <w:bCs/>
          <w:sz w:val="16"/>
          <w:szCs w:val="16"/>
          <w:u w:val="single"/>
        </w:rPr>
        <w:t xml:space="preserve">     </w:t>
      </w:r>
    </w:p>
    <w:bookmarkEnd w:id="4"/>
    <w:p w14:paraId="1A5AC6B1" w14:textId="1A42A6AA" w:rsidR="008C4A6C" w:rsidRDefault="00664ED9" w:rsidP="008C4A6C">
      <w:pPr>
        <w:rPr>
          <w:rFonts w:asciiTheme="majorBidi" w:hAnsiTheme="majorBidi" w:cstheme="majorBidi"/>
          <w:sz w:val="16"/>
          <w:szCs w:val="16"/>
          <w:u w:val="single"/>
        </w:rPr>
      </w:pPr>
      <w:r w:rsidRPr="008C4A6C">
        <w:rPr>
          <w:rFonts w:asciiTheme="majorBidi" w:hAnsiTheme="majorBidi" w:cstheme="majorBidi"/>
          <w:sz w:val="16"/>
          <w:szCs w:val="16"/>
          <w:u w:val="single"/>
        </w:rPr>
        <w:t xml:space="preserve">           </w:t>
      </w:r>
      <w:r w:rsidR="008C4A6C" w:rsidRPr="008C4A6C">
        <w:rPr>
          <w:rFonts w:asciiTheme="majorBidi" w:hAnsiTheme="majorBidi" w:cstheme="majorBidi"/>
          <w:sz w:val="16"/>
          <w:szCs w:val="16"/>
          <w:highlight w:val="lightGray"/>
          <w:u w:val="single"/>
        </w:rPr>
        <w:t xml:space="preserve">AL SADOON                    </w:t>
      </w:r>
      <w:r w:rsidR="008C4A6C">
        <w:rPr>
          <w:rFonts w:asciiTheme="majorBidi" w:hAnsiTheme="majorBidi" w:cstheme="majorBidi"/>
          <w:sz w:val="16"/>
          <w:szCs w:val="16"/>
          <w:highlight w:val="lightGray"/>
          <w:u w:val="single"/>
        </w:rPr>
        <w:t xml:space="preserve">                                                                 </w:t>
      </w:r>
      <w:r w:rsidR="008C4A6C" w:rsidRPr="008C4A6C">
        <w:rPr>
          <w:rFonts w:asciiTheme="majorBidi" w:hAnsiTheme="majorBidi" w:cstheme="majorBidi"/>
          <w:sz w:val="16"/>
          <w:szCs w:val="16"/>
          <w:highlight w:val="lightGray"/>
          <w:u w:val="single"/>
        </w:rPr>
        <w:t xml:space="preserve">                                                                        CV</w:t>
      </w:r>
    </w:p>
    <w:p w14:paraId="4ACEE2C2" w14:textId="77777777" w:rsidR="000021CE" w:rsidRDefault="000021CE" w:rsidP="000021CE">
      <w:pPr>
        <w:pStyle w:val="ListParagraph"/>
        <w:rPr>
          <w:rFonts w:asciiTheme="majorBidi" w:hAnsiTheme="majorBidi" w:cstheme="majorBidi"/>
          <w:sz w:val="20"/>
          <w:szCs w:val="20"/>
        </w:rPr>
      </w:pPr>
      <w:r w:rsidRPr="0046727A">
        <w:rPr>
          <w:rFonts w:asciiTheme="majorBidi" w:hAnsiTheme="majorBidi" w:cstheme="majorBidi"/>
          <w:b/>
          <w:bCs/>
          <w:sz w:val="20"/>
          <w:szCs w:val="20"/>
        </w:rPr>
        <w:t>Service Activities:</w:t>
      </w:r>
      <w:r w:rsidRPr="0046727A">
        <w:rPr>
          <w:rFonts w:asciiTheme="majorBidi" w:hAnsiTheme="majorBidi" w:cstheme="majorBidi"/>
          <w:b/>
          <w:bCs/>
          <w:sz w:val="20"/>
          <w:szCs w:val="20"/>
        </w:rPr>
        <w:br/>
      </w:r>
      <w:r w:rsidRPr="0046727A">
        <w:rPr>
          <w:rFonts w:asciiTheme="majorBidi" w:hAnsiTheme="majorBidi" w:cstheme="majorBidi"/>
          <w:sz w:val="20"/>
          <w:szCs w:val="20"/>
        </w:rPr>
        <w:t>Quality Assurance Committee member of the Electron and Communication of Engineering Department, University of Baghdad (2023 – 2024).</w:t>
      </w:r>
      <w:r w:rsidRPr="0046727A">
        <w:rPr>
          <w:rFonts w:asciiTheme="majorBidi" w:hAnsiTheme="majorBidi" w:cstheme="majorBidi"/>
          <w:sz w:val="20"/>
          <w:szCs w:val="20"/>
        </w:rPr>
        <w:br/>
        <w:t>Assistant teacher in Electrical Engineering, University of Diyala, Iraq</w:t>
      </w:r>
      <w:r w:rsidRPr="0046727A">
        <w:rPr>
          <w:rFonts w:asciiTheme="majorBidi" w:hAnsiTheme="majorBidi" w:cstheme="majorBidi"/>
          <w:sz w:val="20"/>
          <w:szCs w:val="20"/>
        </w:rPr>
        <w:br/>
        <w:t xml:space="preserve">Journal membership Reviews in IEEE Access. (2024-2025) </w:t>
      </w:r>
    </w:p>
    <w:p w14:paraId="047F5EE1" w14:textId="77777777" w:rsidR="00C241C3" w:rsidRDefault="00C241C3" w:rsidP="000021CE">
      <w:pPr>
        <w:pStyle w:val="ListParagraph"/>
        <w:rPr>
          <w:rFonts w:asciiTheme="majorBidi" w:hAnsiTheme="majorBidi" w:cstheme="majorBidi"/>
          <w:sz w:val="20"/>
          <w:szCs w:val="20"/>
        </w:rPr>
      </w:pPr>
      <w:r w:rsidRPr="00C241C3">
        <w:rPr>
          <w:rFonts w:asciiTheme="majorBidi" w:hAnsiTheme="majorBidi" w:cstheme="majorBidi"/>
          <w:sz w:val="20"/>
          <w:szCs w:val="20"/>
        </w:rPr>
        <w:t>Assistant Lecturer Apr 2023 – Present Assistant lecturer at the Department of Power and Electrical Machines Engineering, College of Engineering, University of Diyala. Delivered lectures in:</w:t>
      </w:r>
    </w:p>
    <w:p w14:paraId="10A26383" w14:textId="43341E6E" w:rsidR="00C241C3" w:rsidRDefault="00C241C3" w:rsidP="000021CE">
      <w:pPr>
        <w:pStyle w:val="ListParagrap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C241C3">
        <w:rPr>
          <w:rFonts w:asciiTheme="majorBidi" w:hAnsiTheme="majorBidi" w:cstheme="majorBidi"/>
          <w:sz w:val="20"/>
          <w:szCs w:val="20"/>
        </w:rPr>
        <w:t xml:space="preserve"> • Engineering Mechanics</w:t>
      </w:r>
    </w:p>
    <w:p w14:paraId="102E6EEE" w14:textId="77777777" w:rsidR="00C241C3" w:rsidRDefault="00C241C3" w:rsidP="000021CE">
      <w:pPr>
        <w:pStyle w:val="ListParagraph"/>
        <w:rPr>
          <w:rFonts w:asciiTheme="majorBidi" w:hAnsiTheme="majorBidi" w:cstheme="majorBidi"/>
          <w:sz w:val="20"/>
          <w:szCs w:val="20"/>
        </w:rPr>
      </w:pPr>
      <w:r w:rsidRPr="00C241C3">
        <w:rPr>
          <w:rFonts w:asciiTheme="majorBidi" w:hAnsiTheme="majorBidi" w:cstheme="majorBidi"/>
          <w:sz w:val="20"/>
          <w:szCs w:val="20"/>
        </w:rPr>
        <w:t xml:space="preserve">. • Power Plants </w:t>
      </w:r>
    </w:p>
    <w:p w14:paraId="3C43DA25" w14:textId="3A17EEE2" w:rsidR="000021CE" w:rsidRDefault="00C241C3" w:rsidP="000021CE">
      <w:pPr>
        <w:pStyle w:val="ListParagrap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</w:t>
      </w:r>
      <w:r w:rsidRPr="00C241C3">
        <w:rPr>
          <w:rFonts w:asciiTheme="majorBidi" w:hAnsiTheme="majorBidi" w:cstheme="majorBidi"/>
          <w:sz w:val="20"/>
          <w:szCs w:val="20"/>
        </w:rPr>
        <w:t>• Electric Circuits Analysis</w:t>
      </w:r>
    </w:p>
    <w:p w14:paraId="01C92B8E" w14:textId="77777777" w:rsidR="006751A1" w:rsidRDefault="008C6039" w:rsidP="008C6039">
      <w:pPr>
        <w:rPr>
          <w:rFonts w:asciiTheme="majorBidi" w:hAnsiTheme="majorBidi" w:cstheme="majorBidi"/>
          <w:b/>
          <w:bCs/>
          <w:sz w:val="16"/>
          <w:szCs w:val="16"/>
          <w:u w:val="single"/>
        </w:rPr>
      </w:pPr>
      <w:bookmarkStart w:id="5" w:name="_Hlk210497845"/>
      <w:r w:rsidRPr="008C4A6C">
        <w:rPr>
          <w:rFonts w:asciiTheme="majorBidi" w:hAnsiTheme="majorBidi" w:cstheme="majorBidi"/>
          <w:b/>
          <w:bCs/>
          <w:sz w:val="16"/>
          <w:szCs w:val="16"/>
          <w:u w:val="single"/>
        </w:rPr>
        <w:t xml:space="preserve">Updated: October </w:t>
      </w:r>
      <w:r>
        <w:rPr>
          <w:rFonts w:asciiTheme="majorBidi" w:hAnsiTheme="majorBidi" w:cstheme="majorBidi"/>
          <w:b/>
          <w:bCs/>
          <w:sz w:val="16"/>
          <w:szCs w:val="16"/>
          <w:u w:val="single"/>
        </w:rPr>
        <w:t>5</w:t>
      </w:r>
      <w:r w:rsidRPr="008C4A6C">
        <w:rPr>
          <w:rFonts w:asciiTheme="majorBidi" w:hAnsiTheme="majorBidi" w:cstheme="majorBidi"/>
          <w:b/>
          <w:bCs/>
          <w:sz w:val="16"/>
          <w:szCs w:val="16"/>
          <w:u w:val="single"/>
        </w:rPr>
        <w:t xml:space="preserve">, 2025                                                                                                                                                    </w:t>
      </w:r>
      <w:r>
        <w:rPr>
          <w:rFonts w:asciiTheme="majorBidi" w:hAnsiTheme="majorBidi" w:cstheme="majorBidi"/>
          <w:b/>
          <w:bCs/>
          <w:sz w:val="16"/>
          <w:szCs w:val="16"/>
          <w:u w:val="single"/>
        </w:rPr>
        <w:t xml:space="preserve">                                       </w:t>
      </w:r>
      <w:r w:rsidRPr="008C4A6C">
        <w:rPr>
          <w:rFonts w:asciiTheme="majorBidi" w:hAnsiTheme="majorBidi" w:cstheme="majorBidi"/>
          <w:b/>
          <w:bCs/>
          <w:sz w:val="16"/>
          <w:szCs w:val="16"/>
          <w:u w:val="single"/>
        </w:rPr>
        <w:t xml:space="preserve">     </w:t>
      </w:r>
      <w:r>
        <w:rPr>
          <w:rFonts w:asciiTheme="majorBidi" w:hAnsiTheme="majorBidi" w:cstheme="majorBidi"/>
          <w:b/>
          <w:bCs/>
          <w:sz w:val="16"/>
          <w:szCs w:val="16"/>
          <w:u w:val="single"/>
        </w:rPr>
        <w:t>2</w:t>
      </w:r>
      <w:r w:rsidRPr="008C4A6C">
        <w:rPr>
          <w:rFonts w:asciiTheme="majorBidi" w:hAnsiTheme="majorBidi" w:cstheme="majorBidi"/>
          <w:b/>
          <w:bCs/>
          <w:sz w:val="16"/>
          <w:szCs w:val="16"/>
          <w:u w:val="single"/>
        </w:rPr>
        <w:t xml:space="preserve">-5 </w:t>
      </w:r>
    </w:p>
    <w:bookmarkEnd w:id="5"/>
    <w:p w14:paraId="48E76E77" w14:textId="3697ADEF" w:rsidR="006751A1" w:rsidRPr="006751A1" w:rsidRDefault="006751A1" w:rsidP="006751A1">
      <w:pPr>
        <w:tabs>
          <w:tab w:val="left" w:pos="1320"/>
        </w:tabs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6751A1">
        <w:rPr>
          <w:rFonts w:asciiTheme="majorBidi" w:hAnsiTheme="majorBidi" w:cstheme="majorBidi"/>
          <w:b/>
          <w:bCs/>
          <w:sz w:val="20"/>
          <w:szCs w:val="20"/>
          <w:u w:val="single"/>
        </w:rPr>
        <w:t>Principal Publications and Presentations of Past Five Years:</w:t>
      </w:r>
    </w:p>
    <w:p w14:paraId="71859B7A" w14:textId="77777777" w:rsidR="006751A1" w:rsidRPr="0052767E" w:rsidRDefault="006751A1" w:rsidP="006751A1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0"/>
          <w:szCs w:val="20"/>
        </w:rPr>
      </w:pPr>
      <w:r w:rsidRPr="0052767E">
        <w:rPr>
          <w:rFonts w:asciiTheme="majorBidi" w:hAnsiTheme="majorBidi" w:cstheme="majorBidi"/>
          <w:sz w:val="20"/>
          <w:szCs w:val="20"/>
        </w:rPr>
        <w:t>Design, Simulation, and Real-Time Implementation of a DC Microgrid Powered by Renewable   Hybrid Energy Sources. (2025)</w:t>
      </w:r>
    </w:p>
    <w:p w14:paraId="2DAA85C4" w14:textId="77777777" w:rsidR="006751A1" w:rsidRPr="0052767E" w:rsidRDefault="006751A1" w:rsidP="006751A1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0"/>
          <w:szCs w:val="20"/>
        </w:rPr>
      </w:pPr>
      <w:r w:rsidRPr="0052767E">
        <w:rPr>
          <w:rFonts w:asciiTheme="majorBidi" w:hAnsiTheme="majorBidi" w:cstheme="majorBidi"/>
          <w:sz w:val="20"/>
          <w:szCs w:val="20"/>
        </w:rPr>
        <w:t>ANOVERVIEWOFCHALLENGESINMEDICALIMAGE PROCESSING. (2022)</w:t>
      </w:r>
    </w:p>
    <w:p w14:paraId="01DA8028" w14:textId="77777777" w:rsidR="006751A1" w:rsidRPr="0052767E" w:rsidRDefault="006751A1" w:rsidP="006751A1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0"/>
          <w:szCs w:val="20"/>
        </w:rPr>
      </w:pPr>
      <w:r w:rsidRPr="0052767E">
        <w:rPr>
          <w:rFonts w:asciiTheme="majorBidi" w:hAnsiTheme="majorBidi" w:cstheme="majorBidi"/>
          <w:sz w:val="20"/>
          <w:szCs w:val="20"/>
        </w:rPr>
        <w:t>Comparison of PV panels MPPT techniques applied to solar water pumping system. (2021)</w:t>
      </w:r>
    </w:p>
    <w:p w14:paraId="36732ABD" w14:textId="77777777" w:rsidR="006751A1" w:rsidRDefault="006751A1" w:rsidP="006751A1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0"/>
          <w:szCs w:val="20"/>
        </w:rPr>
      </w:pPr>
      <w:r w:rsidRPr="0052767E">
        <w:rPr>
          <w:rFonts w:asciiTheme="majorBidi" w:hAnsiTheme="majorBidi" w:cstheme="majorBidi"/>
          <w:sz w:val="20"/>
          <w:szCs w:val="20"/>
        </w:rPr>
        <w:t>AI-Based Hybrid Control for Optimizing Doubly-Fed Induction Generators in Wind Turbines. (2025)</w:t>
      </w:r>
    </w:p>
    <w:p w14:paraId="33A67DAE" w14:textId="77777777" w:rsidR="00CA6754" w:rsidRDefault="00CA6754" w:rsidP="00CA6754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7ED5E213" w14:textId="77777777" w:rsidR="0035512E" w:rsidRDefault="0035512E" w:rsidP="00CA6754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7830ACA7" w14:textId="52FC6C50" w:rsidR="00FC31A4" w:rsidRPr="00FC31A4" w:rsidRDefault="00FC31A4" w:rsidP="00FC31A4">
      <w:pPr>
        <w:rPr>
          <w:rFonts w:asciiTheme="majorBidi" w:hAnsiTheme="majorBidi" w:cstheme="majorBidi"/>
          <w:b/>
          <w:bCs/>
          <w:sz w:val="16"/>
          <w:szCs w:val="16"/>
          <w:u w:val="single"/>
        </w:rPr>
      </w:pPr>
      <w:r w:rsidRPr="008C4A6C">
        <w:rPr>
          <w:rFonts w:asciiTheme="majorBidi" w:hAnsiTheme="majorBidi" w:cstheme="majorBidi"/>
          <w:b/>
          <w:bCs/>
          <w:sz w:val="16"/>
          <w:szCs w:val="16"/>
          <w:u w:val="single"/>
        </w:rPr>
        <w:lastRenderedPageBreak/>
        <w:t xml:space="preserve">Updated: October </w:t>
      </w:r>
      <w:r>
        <w:rPr>
          <w:rFonts w:asciiTheme="majorBidi" w:hAnsiTheme="majorBidi" w:cstheme="majorBidi"/>
          <w:b/>
          <w:bCs/>
          <w:sz w:val="16"/>
          <w:szCs w:val="16"/>
          <w:u w:val="single"/>
        </w:rPr>
        <w:t>5</w:t>
      </w:r>
      <w:r w:rsidRPr="008C4A6C">
        <w:rPr>
          <w:rFonts w:asciiTheme="majorBidi" w:hAnsiTheme="majorBidi" w:cstheme="majorBidi"/>
          <w:b/>
          <w:bCs/>
          <w:sz w:val="16"/>
          <w:szCs w:val="16"/>
          <w:u w:val="single"/>
        </w:rPr>
        <w:t xml:space="preserve">, 2025                                                                                                                                                    </w:t>
      </w:r>
      <w:r>
        <w:rPr>
          <w:rFonts w:asciiTheme="majorBidi" w:hAnsiTheme="majorBidi" w:cstheme="majorBidi"/>
          <w:b/>
          <w:bCs/>
          <w:sz w:val="16"/>
          <w:szCs w:val="16"/>
          <w:u w:val="single"/>
        </w:rPr>
        <w:t xml:space="preserve">                                       </w:t>
      </w:r>
      <w:r w:rsidRPr="008C4A6C">
        <w:rPr>
          <w:rFonts w:asciiTheme="majorBidi" w:hAnsiTheme="majorBidi" w:cstheme="majorBidi"/>
          <w:b/>
          <w:bCs/>
          <w:sz w:val="16"/>
          <w:szCs w:val="16"/>
          <w:u w:val="single"/>
        </w:rPr>
        <w:t xml:space="preserve">     </w:t>
      </w:r>
      <w:r>
        <w:rPr>
          <w:rFonts w:asciiTheme="majorBidi" w:hAnsiTheme="majorBidi" w:cstheme="majorBidi"/>
          <w:b/>
          <w:bCs/>
          <w:sz w:val="16"/>
          <w:szCs w:val="16"/>
          <w:u w:val="single"/>
        </w:rPr>
        <w:t>3</w:t>
      </w:r>
      <w:r w:rsidRPr="008C4A6C">
        <w:rPr>
          <w:rFonts w:asciiTheme="majorBidi" w:hAnsiTheme="majorBidi" w:cstheme="majorBidi"/>
          <w:b/>
          <w:bCs/>
          <w:sz w:val="16"/>
          <w:szCs w:val="16"/>
          <w:u w:val="single"/>
        </w:rPr>
        <w:t xml:space="preserve">-5 </w:t>
      </w:r>
    </w:p>
    <w:p w14:paraId="52EA2430" w14:textId="00F2A856" w:rsidR="006B74FB" w:rsidRPr="006B74FB" w:rsidRDefault="006B74FB" w:rsidP="006B74FB">
      <w:pPr>
        <w:tabs>
          <w:tab w:val="left" w:pos="1320"/>
        </w:tabs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CA6754">
        <w:rPr>
          <w:rFonts w:asciiTheme="majorBidi" w:hAnsiTheme="majorBidi" w:cstheme="majorBidi"/>
          <w:b/>
          <w:bCs/>
          <w:sz w:val="20"/>
          <w:szCs w:val="20"/>
          <w:u w:val="single"/>
        </w:rPr>
        <w:t>For more information visit the following Scientific links</w:t>
      </w:r>
    </w:p>
    <w:tbl>
      <w:tblPr>
        <w:tblStyle w:val="TableGrid"/>
        <w:tblW w:w="12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7"/>
        <w:gridCol w:w="10751"/>
      </w:tblGrid>
      <w:tr w:rsidR="0035512E" w14:paraId="69645DC9" w14:textId="77777777" w:rsidTr="00A63D30">
        <w:trPr>
          <w:trHeight w:val="563"/>
        </w:trPr>
        <w:tc>
          <w:tcPr>
            <w:tcW w:w="1800" w:type="dxa"/>
          </w:tcPr>
          <w:p w14:paraId="53637C8B" w14:textId="1F1CA629" w:rsidR="0035512E" w:rsidRPr="002F02ED" w:rsidRDefault="002D6631" w:rsidP="00CA675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F02ED">
              <w:rPr>
                <w:rFonts w:asciiTheme="majorBidi" w:hAnsiTheme="majorBidi" w:cstheme="majorBidi"/>
                <w:sz w:val="20"/>
                <w:szCs w:val="20"/>
              </w:rPr>
              <w:t>Scopus</w:t>
            </w:r>
          </w:p>
        </w:tc>
        <w:tc>
          <w:tcPr>
            <w:tcW w:w="10278" w:type="dxa"/>
          </w:tcPr>
          <w:p w14:paraId="2AADD22A" w14:textId="4C15E6A8" w:rsidR="0035512E" w:rsidRDefault="00337504" w:rsidP="00CA675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37504">
              <w:rPr>
                <w:rFonts w:asciiTheme="majorBidi" w:hAnsiTheme="majorBidi" w:cstheme="majorBidi"/>
                <w:sz w:val="20"/>
                <w:szCs w:val="20"/>
              </w:rPr>
              <w:t>https://www.scopus.com/authid/detail.uri?authorId=60094781100&amp;origin=resultslist#:~:text=Scopus%20ID%3A%2060094781100</w:t>
            </w:r>
          </w:p>
        </w:tc>
      </w:tr>
      <w:tr w:rsidR="0035512E" w14:paraId="1FAD9040" w14:textId="77777777" w:rsidTr="00A63D30">
        <w:trPr>
          <w:trHeight w:val="563"/>
        </w:trPr>
        <w:tc>
          <w:tcPr>
            <w:tcW w:w="1327" w:type="dxa"/>
          </w:tcPr>
          <w:p w14:paraId="4A6EE1A1" w14:textId="73FF93B8" w:rsidR="0035512E" w:rsidRDefault="00FA1F63" w:rsidP="00CA675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10751" w:type="dxa"/>
          </w:tcPr>
          <w:p w14:paraId="1AD2AFC3" w14:textId="03D12FA6" w:rsidR="0035512E" w:rsidRDefault="003123C4" w:rsidP="00CA675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123C4">
              <w:rPr>
                <w:rFonts w:asciiTheme="majorBidi" w:hAnsiTheme="majorBidi" w:cstheme="majorBidi"/>
                <w:sz w:val="20"/>
                <w:szCs w:val="20"/>
              </w:rPr>
              <w:t>https://www.scopus.com/redirect.uri?url=https://orcid.org/0009-0005-4544-5729&amp;authorId=60094781100&amp;origin=AuthorProfile&amp;orcId=0009-0005-4544-5729&amp;category=orcidLink</w:t>
            </w:r>
          </w:p>
        </w:tc>
      </w:tr>
      <w:tr w:rsidR="0035512E" w14:paraId="2529CE02" w14:textId="77777777" w:rsidTr="00A63D30">
        <w:trPr>
          <w:trHeight w:val="563"/>
        </w:trPr>
        <w:tc>
          <w:tcPr>
            <w:tcW w:w="1327" w:type="dxa"/>
          </w:tcPr>
          <w:p w14:paraId="6083BADE" w14:textId="15E28B0D" w:rsidR="0035512E" w:rsidRDefault="00FA1F63" w:rsidP="00CA675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F10FB">
              <w:rPr>
                <w:rFonts w:asciiTheme="majorBidi" w:hAnsiTheme="majorBidi" w:cstheme="majorBidi"/>
                <w:sz w:val="20"/>
                <w:szCs w:val="20"/>
              </w:rPr>
              <w:t>ResearchGate</w:t>
            </w:r>
          </w:p>
        </w:tc>
        <w:tc>
          <w:tcPr>
            <w:tcW w:w="10751" w:type="dxa"/>
          </w:tcPr>
          <w:p w14:paraId="38A4CBC3" w14:textId="2E601973" w:rsidR="0035512E" w:rsidRDefault="005F10FB" w:rsidP="00CA675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F10FB">
              <w:rPr>
                <w:rFonts w:asciiTheme="majorBidi" w:hAnsiTheme="majorBidi" w:cstheme="majorBidi"/>
                <w:sz w:val="20"/>
                <w:szCs w:val="20"/>
              </w:rPr>
              <w:t>https://www.researchgate.net/profile/Islam-Khalid-5?ev=prf_overview</w:t>
            </w:r>
          </w:p>
        </w:tc>
      </w:tr>
      <w:tr w:rsidR="0035512E" w14:paraId="149CEA11" w14:textId="77777777" w:rsidTr="00A63D30">
        <w:trPr>
          <w:trHeight w:val="281"/>
        </w:trPr>
        <w:tc>
          <w:tcPr>
            <w:tcW w:w="1327" w:type="dxa"/>
          </w:tcPr>
          <w:p w14:paraId="4FD0F838" w14:textId="14356A6C" w:rsidR="0035512E" w:rsidRDefault="00E63B4A" w:rsidP="00CA675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63B4A">
              <w:rPr>
                <w:rFonts w:asciiTheme="majorBidi" w:hAnsiTheme="majorBidi" w:cstheme="majorBidi"/>
                <w:sz w:val="20"/>
                <w:szCs w:val="20"/>
              </w:rPr>
              <w:t>Google Scholar</w:t>
            </w:r>
          </w:p>
        </w:tc>
        <w:tc>
          <w:tcPr>
            <w:tcW w:w="10751" w:type="dxa"/>
          </w:tcPr>
          <w:p w14:paraId="1ECF5FDA" w14:textId="77FBCF63" w:rsidR="0035512E" w:rsidRDefault="00915585" w:rsidP="00CA675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15585">
              <w:rPr>
                <w:rFonts w:asciiTheme="majorBidi" w:hAnsiTheme="majorBidi" w:cstheme="majorBidi"/>
                <w:sz w:val="20"/>
                <w:szCs w:val="20"/>
              </w:rPr>
              <w:t>https://scholar.google.com/citations?hl=en&amp;user=rCmBjykAAAAJ</w:t>
            </w:r>
          </w:p>
        </w:tc>
      </w:tr>
      <w:tr w:rsidR="0035512E" w14:paraId="4FB31AAB" w14:textId="77777777" w:rsidTr="00A63D30">
        <w:trPr>
          <w:trHeight w:val="281"/>
        </w:trPr>
        <w:tc>
          <w:tcPr>
            <w:tcW w:w="1327" w:type="dxa"/>
          </w:tcPr>
          <w:p w14:paraId="62CC46AB" w14:textId="77777777" w:rsidR="0035512E" w:rsidRDefault="0035512E" w:rsidP="00CA675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51" w:type="dxa"/>
          </w:tcPr>
          <w:p w14:paraId="51C00CAD" w14:textId="77777777" w:rsidR="0035512E" w:rsidRDefault="0035512E" w:rsidP="00CA6754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4475055" w14:textId="77777777" w:rsidR="00CA6754" w:rsidRPr="00CA6754" w:rsidRDefault="00CA6754" w:rsidP="00CA6754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4FEB4B6D" w14:textId="77777777" w:rsidR="00CA6754" w:rsidRPr="00CA6754" w:rsidRDefault="00CA6754" w:rsidP="00CA6754">
      <w:pPr>
        <w:tabs>
          <w:tab w:val="left" w:pos="1320"/>
        </w:tabs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14:paraId="26203D98" w14:textId="77777777" w:rsidR="008C6039" w:rsidRDefault="008C6039" w:rsidP="000021CE">
      <w:pPr>
        <w:pStyle w:val="ListParagraph"/>
        <w:rPr>
          <w:rFonts w:asciiTheme="majorBidi" w:hAnsiTheme="majorBidi" w:cstheme="majorBidi"/>
          <w:sz w:val="20"/>
          <w:szCs w:val="20"/>
        </w:rPr>
      </w:pPr>
    </w:p>
    <w:p w14:paraId="5102CD45" w14:textId="77777777" w:rsidR="008C4A6C" w:rsidRPr="008C4A6C" w:rsidRDefault="008C4A6C" w:rsidP="008C4A6C">
      <w:pPr>
        <w:rPr>
          <w:rFonts w:asciiTheme="majorBidi" w:hAnsiTheme="majorBidi" w:cstheme="majorBidi"/>
          <w:sz w:val="16"/>
          <w:szCs w:val="16"/>
          <w:u w:val="single"/>
        </w:rPr>
      </w:pPr>
    </w:p>
    <w:p w14:paraId="56AC896E" w14:textId="27852BD3" w:rsidR="00A202A8" w:rsidRPr="008C4A6C" w:rsidRDefault="00A202A8" w:rsidP="00664ED9">
      <w:pPr>
        <w:rPr>
          <w:rFonts w:asciiTheme="majorBidi" w:hAnsiTheme="majorBidi" w:cstheme="majorBidi"/>
          <w:sz w:val="16"/>
          <w:szCs w:val="16"/>
          <w:u w:val="single"/>
        </w:rPr>
      </w:pPr>
    </w:p>
    <w:sectPr w:rsidR="00A202A8" w:rsidRPr="008C4A6C" w:rsidSect="00EA7A7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A7638"/>
    <w:multiLevelType w:val="hybridMultilevel"/>
    <w:tmpl w:val="2806E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D3917DB"/>
    <w:multiLevelType w:val="hybridMultilevel"/>
    <w:tmpl w:val="A0E4E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7395A"/>
    <w:multiLevelType w:val="hybridMultilevel"/>
    <w:tmpl w:val="1D9E7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95F23"/>
    <w:multiLevelType w:val="hybridMultilevel"/>
    <w:tmpl w:val="152EC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0A34E5"/>
    <w:multiLevelType w:val="hybridMultilevel"/>
    <w:tmpl w:val="C5AC0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531BF5"/>
    <w:multiLevelType w:val="hybridMultilevel"/>
    <w:tmpl w:val="6FC69594"/>
    <w:lvl w:ilvl="0" w:tplc="E4A0760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color w:val="585858"/>
        <w:spacing w:val="-4"/>
        <w:w w:val="99"/>
        <w:sz w:val="18"/>
        <w:szCs w:val="18"/>
        <w:lang w:val="en-US" w:eastAsia="en-US" w:bidi="en-US"/>
      </w:rPr>
    </w:lvl>
    <w:lvl w:ilvl="1" w:tplc="BC3CCEB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en-US"/>
      </w:rPr>
    </w:lvl>
    <w:lvl w:ilvl="2" w:tplc="277E9736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en-US"/>
      </w:rPr>
    </w:lvl>
    <w:lvl w:ilvl="3" w:tplc="76EEED46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en-US"/>
      </w:rPr>
    </w:lvl>
    <w:lvl w:ilvl="4" w:tplc="49082490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en-US"/>
      </w:rPr>
    </w:lvl>
    <w:lvl w:ilvl="5" w:tplc="122A10FE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en-US"/>
      </w:rPr>
    </w:lvl>
    <w:lvl w:ilvl="6" w:tplc="329E3688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en-US"/>
      </w:rPr>
    </w:lvl>
    <w:lvl w:ilvl="7" w:tplc="76145EC4">
      <w:numFmt w:val="bullet"/>
      <w:lvlText w:val="•"/>
      <w:lvlJc w:val="left"/>
      <w:pPr>
        <w:ind w:left="7078" w:hanging="360"/>
      </w:pPr>
      <w:rPr>
        <w:rFonts w:hint="default"/>
        <w:lang w:val="en-US" w:eastAsia="en-US" w:bidi="en-US"/>
      </w:rPr>
    </w:lvl>
    <w:lvl w:ilvl="8" w:tplc="0372A842">
      <w:numFmt w:val="bullet"/>
      <w:lvlText w:val="•"/>
      <w:lvlJc w:val="left"/>
      <w:pPr>
        <w:ind w:left="7972" w:hanging="360"/>
      </w:pPr>
      <w:rPr>
        <w:rFonts w:hint="default"/>
        <w:lang w:val="en-US" w:eastAsia="en-US" w:bidi="en-US"/>
      </w:rPr>
    </w:lvl>
  </w:abstractNum>
  <w:num w:numId="1" w16cid:durableId="1236017629">
    <w:abstractNumId w:val="1"/>
  </w:num>
  <w:num w:numId="2" w16cid:durableId="591863676">
    <w:abstractNumId w:val="2"/>
  </w:num>
  <w:num w:numId="3" w16cid:durableId="253636126">
    <w:abstractNumId w:val="4"/>
  </w:num>
  <w:num w:numId="4" w16cid:durableId="1780182553">
    <w:abstractNumId w:val="0"/>
  </w:num>
  <w:num w:numId="5" w16cid:durableId="1711563301">
    <w:abstractNumId w:val="3"/>
  </w:num>
  <w:num w:numId="6" w16cid:durableId="469246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36"/>
    <w:rsid w:val="000021CE"/>
    <w:rsid w:val="00025AC9"/>
    <w:rsid w:val="000422D9"/>
    <w:rsid w:val="000846D6"/>
    <w:rsid w:val="00091F39"/>
    <w:rsid w:val="000A7793"/>
    <w:rsid w:val="000C1AB6"/>
    <w:rsid w:val="000D512E"/>
    <w:rsid w:val="000F3A8A"/>
    <w:rsid w:val="0010232B"/>
    <w:rsid w:val="001175DB"/>
    <w:rsid w:val="00121A98"/>
    <w:rsid w:val="00161719"/>
    <w:rsid w:val="00166CAF"/>
    <w:rsid w:val="00172136"/>
    <w:rsid w:val="00176DFA"/>
    <w:rsid w:val="0018456A"/>
    <w:rsid w:val="001B24A0"/>
    <w:rsid w:val="001F2B4D"/>
    <w:rsid w:val="00203E36"/>
    <w:rsid w:val="00215985"/>
    <w:rsid w:val="00231357"/>
    <w:rsid w:val="00272880"/>
    <w:rsid w:val="002A369F"/>
    <w:rsid w:val="002D6631"/>
    <w:rsid w:val="002F02ED"/>
    <w:rsid w:val="003123C4"/>
    <w:rsid w:val="00321564"/>
    <w:rsid w:val="00337504"/>
    <w:rsid w:val="00341199"/>
    <w:rsid w:val="0035512E"/>
    <w:rsid w:val="00377B44"/>
    <w:rsid w:val="003A4DE7"/>
    <w:rsid w:val="003B4651"/>
    <w:rsid w:val="0040684E"/>
    <w:rsid w:val="0043140A"/>
    <w:rsid w:val="00452CC2"/>
    <w:rsid w:val="004530AD"/>
    <w:rsid w:val="00453A8D"/>
    <w:rsid w:val="0046727A"/>
    <w:rsid w:val="00491B83"/>
    <w:rsid w:val="00502906"/>
    <w:rsid w:val="00506381"/>
    <w:rsid w:val="005231D6"/>
    <w:rsid w:val="0052767E"/>
    <w:rsid w:val="005A1773"/>
    <w:rsid w:val="005C11DC"/>
    <w:rsid w:val="005D2EC0"/>
    <w:rsid w:val="005F10FB"/>
    <w:rsid w:val="00635D47"/>
    <w:rsid w:val="00664ED9"/>
    <w:rsid w:val="006751A1"/>
    <w:rsid w:val="006A5242"/>
    <w:rsid w:val="006B74FB"/>
    <w:rsid w:val="006D1709"/>
    <w:rsid w:val="006E6E63"/>
    <w:rsid w:val="006F288F"/>
    <w:rsid w:val="0071248A"/>
    <w:rsid w:val="007249BD"/>
    <w:rsid w:val="00740425"/>
    <w:rsid w:val="007427A2"/>
    <w:rsid w:val="007626D3"/>
    <w:rsid w:val="00766859"/>
    <w:rsid w:val="00775046"/>
    <w:rsid w:val="007A0224"/>
    <w:rsid w:val="007B212A"/>
    <w:rsid w:val="00804F12"/>
    <w:rsid w:val="008071BC"/>
    <w:rsid w:val="00823BFD"/>
    <w:rsid w:val="00831586"/>
    <w:rsid w:val="00855A7F"/>
    <w:rsid w:val="00893DB2"/>
    <w:rsid w:val="008C4A6C"/>
    <w:rsid w:val="008C6039"/>
    <w:rsid w:val="008F72C9"/>
    <w:rsid w:val="00915585"/>
    <w:rsid w:val="009170C1"/>
    <w:rsid w:val="0093255C"/>
    <w:rsid w:val="009419D9"/>
    <w:rsid w:val="009450A6"/>
    <w:rsid w:val="00954735"/>
    <w:rsid w:val="0099529B"/>
    <w:rsid w:val="009B275A"/>
    <w:rsid w:val="009B5C2A"/>
    <w:rsid w:val="009D2D26"/>
    <w:rsid w:val="009D5750"/>
    <w:rsid w:val="009E76E7"/>
    <w:rsid w:val="009F73C7"/>
    <w:rsid w:val="00A14EB5"/>
    <w:rsid w:val="00A202A8"/>
    <w:rsid w:val="00A43BB2"/>
    <w:rsid w:val="00A45A0C"/>
    <w:rsid w:val="00A63D30"/>
    <w:rsid w:val="00A8282D"/>
    <w:rsid w:val="00B20265"/>
    <w:rsid w:val="00B225C8"/>
    <w:rsid w:val="00B33B6D"/>
    <w:rsid w:val="00B61525"/>
    <w:rsid w:val="00BC7A2D"/>
    <w:rsid w:val="00BD60F0"/>
    <w:rsid w:val="00C241C3"/>
    <w:rsid w:val="00C34EE0"/>
    <w:rsid w:val="00C536F4"/>
    <w:rsid w:val="00CA6754"/>
    <w:rsid w:val="00CB2870"/>
    <w:rsid w:val="00CB3C41"/>
    <w:rsid w:val="00CB6289"/>
    <w:rsid w:val="00CD6D48"/>
    <w:rsid w:val="00CE487D"/>
    <w:rsid w:val="00D2574C"/>
    <w:rsid w:val="00D257B0"/>
    <w:rsid w:val="00D67600"/>
    <w:rsid w:val="00D71997"/>
    <w:rsid w:val="00DA6B3B"/>
    <w:rsid w:val="00DB05E9"/>
    <w:rsid w:val="00DD7096"/>
    <w:rsid w:val="00DE229F"/>
    <w:rsid w:val="00E23EFB"/>
    <w:rsid w:val="00E54546"/>
    <w:rsid w:val="00E555FF"/>
    <w:rsid w:val="00E57C93"/>
    <w:rsid w:val="00E63B4A"/>
    <w:rsid w:val="00E82571"/>
    <w:rsid w:val="00E93CA3"/>
    <w:rsid w:val="00EA7A70"/>
    <w:rsid w:val="00EB4BF8"/>
    <w:rsid w:val="00EC4C4D"/>
    <w:rsid w:val="00F0129B"/>
    <w:rsid w:val="00F1504A"/>
    <w:rsid w:val="00F32E53"/>
    <w:rsid w:val="00F50690"/>
    <w:rsid w:val="00F5138A"/>
    <w:rsid w:val="00F5771A"/>
    <w:rsid w:val="00F75AAB"/>
    <w:rsid w:val="00F76590"/>
    <w:rsid w:val="00FA1F63"/>
    <w:rsid w:val="00FC31A4"/>
    <w:rsid w:val="00FC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31BC"/>
  <w15:chartTrackingRefBased/>
  <w15:docId w15:val="{EFF0EA8C-0DE7-4AFD-B7E3-9B972807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172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72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72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136"/>
    <w:rPr>
      <w:b/>
      <w:bCs/>
      <w:smallCaps/>
      <w:color w:val="0F4761" w:themeColor="accent1" w:themeShade="BF"/>
      <w:spacing w:val="5"/>
    </w:rPr>
  </w:style>
  <w:style w:type="paragraph" w:styleId="List2">
    <w:name w:val="List 2"/>
    <w:basedOn w:val="Normal"/>
    <w:rsid w:val="00766859"/>
    <w:pPr>
      <w:suppressAutoHyphens/>
      <w:bidi/>
      <w:spacing w:after="0" w:line="240" w:lineRule="auto"/>
      <w:ind w:left="720" w:hanging="360"/>
      <w:contextualSpacing/>
    </w:pPr>
    <w:rPr>
      <w:rFonts w:ascii="Times New Roman" w:eastAsia="Times New Roman" w:hAnsi="Times New Roman" w:cs="Times New Roman"/>
      <w:kern w:val="0"/>
      <w:lang w:eastAsia="ar-AE" w:bidi="ar-AE"/>
      <w14:ligatures w14:val="none"/>
    </w:rPr>
  </w:style>
  <w:style w:type="paragraph" w:customStyle="1" w:styleId="MDPI12title">
    <w:name w:val="MDPI_1.2_title"/>
    <w:next w:val="Normal"/>
    <w:qFormat/>
    <w:rsid w:val="00C34EE0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547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7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5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iyala.edu.i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lam.kh@uodiyala.uod.edu.iq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Al-Nuaimi Ibrahim Ismael Ibrahim</dc:creator>
  <cp:keywords/>
  <dc:description/>
  <cp:lastModifiedBy>islam khalid27</cp:lastModifiedBy>
  <cp:revision>228</cp:revision>
  <dcterms:created xsi:type="dcterms:W3CDTF">2025-09-07T20:39:00Z</dcterms:created>
  <dcterms:modified xsi:type="dcterms:W3CDTF">2025-10-04T16:18:00Z</dcterms:modified>
</cp:coreProperties>
</file>